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C0" w:rsidRPr="00E84088" w:rsidRDefault="002C1EC0" w:rsidP="002C1EC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2C1EC0" w:rsidRPr="00E84088" w:rsidRDefault="002C1EC0" w:rsidP="002C1EC0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Кизеловского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2C1EC0" w:rsidRPr="00541B39" w:rsidRDefault="002C1EC0" w:rsidP="002C1EC0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2C1EC0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C0" w:rsidRPr="00541B39" w:rsidRDefault="002C1EC0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EC0" w:rsidRPr="00541B39" w:rsidRDefault="002C1EC0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C1EC0" w:rsidRPr="00541B39" w:rsidRDefault="002C1EC0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EC0" w:rsidRPr="00541B39" w:rsidRDefault="002C1EC0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C1EC0" w:rsidRPr="00541B39" w:rsidRDefault="002C1EC0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EC0" w:rsidRPr="00541B39" w:rsidRDefault="002C1EC0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2C1EC0" w:rsidRPr="00541B39" w:rsidRDefault="002C1EC0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2C1EC0" w:rsidRPr="00541B39" w:rsidRDefault="002C1EC0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C1EC0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C0" w:rsidRDefault="002C1EC0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C0" w:rsidRDefault="002C1EC0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2C1E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Кизеловский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  <w:bookmarkStart w:id="0" w:name="_GoBack"/>
            <w:bookmarkEnd w:id="0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C0" w:rsidRPr="002C1EC0" w:rsidRDefault="002C1EC0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2C1EC0">
              <w:rPr>
                <w:rFonts w:ascii="Times New Roman" w:eastAsia="Times New Roman" w:hAnsi="Times New Roman" w:cs="Times New Roman"/>
                <w:sz w:val="28"/>
                <w:szCs w:val="20"/>
              </w:rPr>
              <w:t>29.10.2013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578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2C1EC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о получении начального, общего, основного общего, среднего общего образования </w:t>
            </w:r>
          </w:p>
          <w:p w:rsidR="002C1EC0" w:rsidRPr="002C1EC0" w:rsidRDefault="002C1EC0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C1EC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форме семейного образования на территории </w:t>
            </w:r>
          </w:p>
          <w:p w:rsidR="002C1EC0" w:rsidRDefault="002C1EC0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C1EC0">
              <w:rPr>
                <w:rFonts w:ascii="Times New Roman" w:eastAsia="Times New Roman" w:hAnsi="Times New Roman" w:cs="Times New Roman"/>
                <w:sz w:val="28"/>
                <w:szCs w:val="20"/>
              </w:rPr>
              <w:t>Киз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еловского муниципального района</w:t>
            </w:r>
            <w:r w:rsidRPr="006A350E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C0" w:rsidRDefault="002C1EC0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06</w:t>
            </w:r>
            <w:r w:rsidRPr="009A04EA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1502, отрицательное</w:t>
            </w:r>
          </w:p>
        </w:tc>
      </w:tr>
      <w:tr w:rsidR="002C1EC0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C0" w:rsidRDefault="002C1EC0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C0" w:rsidRDefault="002C1EC0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2C1E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Кизеловский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C0" w:rsidRDefault="002C1EC0" w:rsidP="002C1EC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2C1EC0">
              <w:rPr>
                <w:rFonts w:ascii="Times New Roman" w:eastAsia="Times New Roman" w:hAnsi="Times New Roman" w:cs="Times New Roman"/>
                <w:sz w:val="28"/>
                <w:szCs w:val="20"/>
              </w:rPr>
              <w:t>19.04.2013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203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2C1EC0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муниципальных услуг, предоставление которых возможно по принципу «одного окна»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C0" w:rsidRDefault="002C1EC0" w:rsidP="002C1E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18</w:t>
            </w:r>
            <w:r w:rsidRPr="009A04EA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2C1EC0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C0" w:rsidRDefault="002C1EC0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C0" w:rsidRDefault="002C1EC0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2C1E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Кизеловский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C0" w:rsidRPr="002C1EC0" w:rsidRDefault="002C1EC0" w:rsidP="002C1EC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2C1EC0">
              <w:rPr>
                <w:rFonts w:ascii="Times New Roman" w:eastAsia="Times New Roman" w:hAnsi="Times New Roman" w:cs="Times New Roman"/>
                <w:sz w:val="28"/>
                <w:szCs w:val="20"/>
              </w:rPr>
              <w:t>13.08.2013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463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2C1EC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Типовой формы трудового договора </w:t>
            </w:r>
          </w:p>
          <w:p w:rsidR="002C1EC0" w:rsidRDefault="002C1EC0" w:rsidP="002C1EC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C1EC0">
              <w:rPr>
                <w:rFonts w:ascii="Times New Roman" w:eastAsia="Times New Roman" w:hAnsi="Times New Roman" w:cs="Times New Roman"/>
                <w:sz w:val="28"/>
                <w:szCs w:val="20"/>
              </w:rPr>
              <w:t>с руководителем муниципального учреждения</w:t>
            </w:r>
            <w:r w:rsidRPr="006A350E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C0" w:rsidRDefault="002C1EC0" w:rsidP="002C1E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  <w:r w:rsidRPr="009A04EA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1560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2C1EC0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C0" w:rsidRDefault="002C1EC0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C0" w:rsidRDefault="002C1EC0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C1E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Центрально-</w:t>
            </w:r>
            <w:proofErr w:type="spellStart"/>
            <w:r w:rsidRPr="002C1E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Коспашское</w:t>
            </w:r>
            <w:proofErr w:type="spellEnd"/>
            <w:r w:rsidRPr="002C1E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C0" w:rsidRDefault="002C1EC0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Решение Совета депутатов от </w:t>
            </w:r>
            <w:r w:rsidRPr="002C1EC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17.11.2011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41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2C1EC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установлении дополнительного основания признания </w:t>
            </w:r>
            <w:proofErr w:type="gramStart"/>
            <w:r w:rsidRPr="002C1EC0">
              <w:rPr>
                <w:rFonts w:ascii="Times New Roman" w:eastAsia="Times New Roman" w:hAnsi="Times New Roman" w:cs="Times New Roman"/>
                <w:sz w:val="28"/>
                <w:szCs w:val="20"/>
              </w:rPr>
              <w:t>безнадежными</w:t>
            </w:r>
            <w:proofErr w:type="gramEnd"/>
            <w:r w:rsidRPr="002C1EC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 взысканию недоимки по местным налогам, задолженности по пеням и штрафам по этим налогам»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C0" w:rsidRDefault="002C1EC0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13</w:t>
            </w:r>
            <w:r w:rsidRPr="009A04EA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1531,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положительное</w:t>
            </w:r>
          </w:p>
        </w:tc>
      </w:tr>
      <w:tr w:rsidR="002C1EC0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C0" w:rsidRDefault="002C1EC0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C0" w:rsidRDefault="002C1EC0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C1E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Южно-</w:t>
            </w:r>
            <w:proofErr w:type="spellStart"/>
            <w:r w:rsidRPr="002C1E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Коспашское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C0" w:rsidRPr="002C1EC0" w:rsidRDefault="002C1EC0" w:rsidP="002C1EC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2C1EC0">
              <w:rPr>
                <w:rFonts w:ascii="Times New Roman" w:eastAsia="Times New Roman" w:hAnsi="Times New Roman" w:cs="Times New Roman"/>
                <w:sz w:val="28"/>
                <w:szCs w:val="20"/>
              </w:rPr>
              <w:t>17.11.2011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38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2C1EC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установлении дополнительных оснований признания </w:t>
            </w:r>
            <w:proofErr w:type="gramStart"/>
            <w:r w:rsidRPr="002C1EC0">
              <w:rPr>
                <w:rFonts w:ascii="Times New Roman" w:eastAsia="Times New Roman" w:hAnsi="Times New Roman" w:cs="Times New Roman"/>
                <w:sz w:val="28"/>
                <w:szCs w:val="20"/>
              </w:rPr>
              <w:t>безнадежными</w:t>
            </w:r>
            <w:proofErr w:type="gramEnd"/>
            <w:r w:rsidRPr="002C1EC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 взысканию недоимки по местным налогам, задолженности по пеням и штрафам </w:t>
            </w:r>
          </w:p>
          <w:p w:rsidR="002C1EC0" w:rsidRDefault="002C1EC0" w:rsidP="002C1EC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C1EC0">
              <w:rPr>
                <w:rFonts w:ascii="Times New Roman" w:eastAsia="Times New Roman" w:hAnsi="Times New Roman" w:cs="Times New Roman"/>
                <w:sz w:val="28"/>
                <w:szCs w:val="20"/>
              </w:rPr>
              <w:t>по этим налогам»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C0" w:rsidRDefault="002C1EC0" w:rsidP="002C1E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 w:rsidRPr="009A04EA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1534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2C1EC0" w:rsidRDefault="002C1EC0" w:rsidP="002C1EC0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C0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1EC0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2013-12-30T02:52:00Z</dcterms:created>
  <dcterms:modified xsi:type="dcterms:W3CDTF">2013-12-30T02:56:00Z</dcterms:modified>
</cp:coreProperties>
</file>